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B5" w:rsidRDefault="0012492D" w:rsidP="0074323C">
      <w:pPr>
        <w:spacing w:line="480" w:lineRule="exact"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様式１</w:t>
      </w:r>
      <w:r>
        <w:rPr>
          <w:rFonts w:ascii="游ゴシック Medium" w:eastAsia="游ゴシック Medium" w:hAnsi="游ゴシック Medium" w:hint="eastAsia"/>
          <w:sz w:val="24"/>
        </w:rPr>
        <w:t>（別紙３）</w:t>
      </w:r>
    </w:p>
    <w:p w:rsidR="003868B5" w:rsidRDefault="00A652B8" w:rsidP="0074323C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bookmarkStart w:id="0" w:name="_GoBack"/>
      <w:r>
        <w:rPr>
          <w:rFonts w:ascii="游ゴシック Medium" w:eastAsia="游ゴシック Medium" w:hAnsi="游ゴシック Medium" w:hint="eastAsia"/>
          <w:sz w:val="24"/>
        </w:rPr>
        <w:t>連携</w:t>
      </w:r>
      <w:r w:rsidR="0066381F">
        <w:rPr>
          <w:rFonts w:ascii="游ゴシック Medium" w:eastAsia="游ゴシック Medium" w:hAnsi="游ゴシック Medium" w:hint="eastAsia"/>
          <w:sz w:val="24"/>
        </w:rPr>
        <w:t>先の</w:t>
      </w:r>
      <w:r w:rsidR="003868B5">
        <w:rPr>
          <w:rFonts w:ascii="游ゴシック Medium" w:eastAsia="游ゴシック Medium" w:hAnsi="游ゴシック Medium" w:hint="eastAsia"/>
          <w:sz w:val="24"/>
        </w:rPr>
        <w:t>団体等の</w:t>
      </w:r>
      <w:r w:rsidR="0012492D">
        <w:rPr>
          <w:rFonts w:ascii="游ゴシック Medium" w:eastAsia="游ゴシック Medium" w:hAnsi="游ゴシック Medium" w:hint="eastAsia"/>
          <w:sz w:val="24"/>
        </w:rPr>
        <w:t>情報</w:t>
      </w:r>
      <w:bookmarkEnd w:id="0"/>
    </w:p>
    <w:p w:rsidR="0012492D" w:rsidRPr="0074323C" w:rsidRDefault="0012492D" w:rsidP="0074323C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（</w:t>
      </w:r>
      <w:r>
        <w:rPr>
          <w:rFonts w:ascii="游明朝" w:eastAsia="游明朝" w:hAnsi="游明朝" w:hint="eastAsia"/>
          <w:sz w:val="24"/>
        </w:rPr>
        <w:t>製造業者</w:t>
      </w:r>
      <w:r w:rsidR="0066381F">
        <w:rPr>
          <w:rFonts w:ascii="游明朝" w:eastAsia="游明朝" w:hAnsi="游明朝" w:hint="eastAsia"/>
          <w:sz w:val="24"/>
        </w:rPr>
        <w:t>が申請する場合</w:t>
      </w:r>
      <w:r w:rsidR="003868B5">
        <w:rPr>
          <w:rFonts w:ascii="游明朝" w:eastAsia="游明朝" w:hAnsi="游明朝" w:hint="eastAsia"/>
          <w:sz w:val="24"/>
        </w:rPr>
        <w:t>のみ添付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826"/>
        <w:gridCol w:w="6246"/>
      </w:tblGrid>
      <w:tr w:rsidR="0012492D" w:rsidRPr="0012492D" w:rsidTr="0012492D">
        <w:trPr>
          <w:trHeight w:val="5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Default="003868B5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</w:t>
            </w:r>
            <w:r w:rsidR="0066381F">
              <w:rPr>
                <w:rFonts w:ascii="游明朝" w:eastAsia="游明朝" w:hAnsi="游明朝" w:hint="eastAsia"/>
                <w:sz w:val="24"/>
              </w:rPr>
              <w:t>先区分</w:t>
            </w: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（該当するものに○）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１.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市町村</w:t>
            </w: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２.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鉄道沿線市町村等で構成する鉄道関係期成同盟会</w:t>
            </w: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３.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山形鉄道株式会社</w:t>
            </w: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４.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商工観光団体その他の団体</w:t>
            </w:r>
          </w:p>
        </w:tc>
      </w:tr>
      <w:tr w:rsidR="0012492D" w:rsidRPr="0012492D" w:rsidTr="0012492D">
        <w:trPr>
          <w:trHeight w:val="18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1F" w:rsidRDefault="0066381F" w:rsidP="0066381F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連携先</w:t>
            </w:r>
            <w:r w:rsidR="006474E3">
              <w:rPr>
                <w:rFonts w:ascii="游明朝" w:eastAsia="游明朝" w:hAnsi="游明朝" w:hint="eastAsia"/>
                <w:sz w:val="24"/>
              </w:rPr>
              <w:t>団体等の名称</w:t>
            </w:r>
          </w:p>
          <w:p w:rsidR="0012492D" w:rsidRPr="0012492D" w:rsidRDefault="003868B5" w:rsidP="0066381F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（連携先区分３の場合記載不要</w:t>
            </w:r>
            <w:r w:rsidR="0066381F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Pr="0012492D" w:rsidRDefault="0012492D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2492D" w:rsidRPr="0012492D" w:rsidTr="0012492D">
        <w:trPr>
          <w:trHeight w:val="6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連携内容</w:t>
            </w: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</w:t>
            </w:r>
            <w:r w:rsidR="00A652B8">
              <w:rPr>
                <w:rFonts w:ascii="游明朝" w:eastAsia="游明朝" w:hAnsi="游明朝" w:hint="eastAsia"/>
                <w:sz w:val="24"/>
              </w:rPr>
              <w:t>当該事業への</w:t>
            </w:r>
            <w:r>
              <w:rPr>
                <w:rFonts w:ascii="游明朝" w:eastAsia="游明朝" w:hAnsi="游明朝" w:hint="eastAsia"/>
                <w:sz w:val="24"/>
              </w:rPr>
              <w:t>連携先</w:t>
            </w:r>
            <w:r w:rsidR="003868B5">
              <w:rPr>
                <w:rFonts w:ascii="游明朝" w:eastAsia="游明朝" w:hAnsi="游明朝" w:hint="eastAsia"/>
                <w:sz w:val="24"/>
              </w:rPr>
              <w:t>団体等</w:t>
            </w:r>
            <w:r w:rsidR="00A652B8">
              <w:rPr>
                <w:rFonts w:ascii="游明朝" w:eastAsia="游明朝" w:hAnsi="游明朝" w:hint="eastAsia"/>
                <w:sz w:val="24"/>
              </w:rPr>
              <w:t>の関与</w:t>
            </w:r>
            <w:r>
              <w:rPr>
                <w:rFonts w:ascii="游明朝" w:eastAsia="游明朝" w:hAnsi="游明朝" w:hint="eastAsia"/>
                <w:sz w:val="24"/>
              </w:rPr>
              <w:t>、役割等）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92D" w:rsidRDefault="0012492D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12492D" w:rsidRDefault="0012492D" w:rsidP="0012492D">
      <w:pPr>
        <w:spacing w:line="480" w:lineRule="exact"/>
        <w:rPr>
          <w:rFonts w:ascii="游明朝" w:eastAsia="游明朝" w:hAnsi="游明朝"/>
          <w:sz w:val="24"/>
        </w:rPr>
      </w:pPr>
    </w:p>
    <w:p w:rsidR="0012492D" w:rsidRPr="00ED6154" w:rsidRDefault="0012492D" w:rsidP="0012492D">
      <w:pPr>
        <w:spacing w:line="480" w:lineRule="exact"/>
        <w:rPr>
          <w:rFonts w:ascii="游明朝" w:eastAsia="游明朝" w:hAnsi="游明朝"/>
          <w:sz w:val="24"/>
        </w:rPr>
      </w:pPr>
    </w:p>
    <w:p w:rsidR="00CF7BE9" w:rsidRPr="00ED6154" w:rsidRDefault="00CF7BE9" w:rsidP="00BA2414">
      <w:pPr>
        <w:widowControl/>
        <w:jc w:val="left"/>
        <w:rPr>
          <w:rFonts w:ascii="游明朝" w:eastAsia="游明朝" w:hAnsi="游明朝"/>
          <w:sz w:val="24"/>
        </w:rPr>
      </w:pPr>
    </w:p>
    <w:p w:rsidR="00A21E65" w:rsidRDefault="00A21E65">
      <w:pPr>
        <w:widowControl/>
        <w:jc w:val="left"/>
        <w:rPr>
          <w:rFonts w:ascii="游明朝" w:eastAsia="游明朝" w:hAnsi="游明朝"/>
          <w:sz w:val="24"/>
        </w:rPr>
      </w:pPr>
    </w:p>
    <w:sectPr w:rsidR="00A21E65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1" w:rsidRDefault="00000001" w:rsidP="00CB6358">
      <w:r>
        <w:separator/>
      </w:r>
    </w:p>
  </w:endnote>
  <w:endnote w:type="continuationSeparator" w:id="0">
    <w:p w:rsidR="00000001" w:rsidRDefault="00000001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1" w:rsidRPr="00CB6358" w:rsidRDefault="00000001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1" w:rsidRDefault="00000001" w:rsidP="00CB6358">
      <w:r>
        <w:separator/>
      </w:r>
    </w:p>
  </w:footnote>
  <w:footnote w:type="continuationSeparator" w:id="0">
    <w:p w:rsidR="00000001" w:rsidRDefault="00000001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3E4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B0BBD"/>
    <w:rsid w:val="001B43DC"/>
    <w:rsid w:val="001C1FEB"/>
    <w:rsid w:val="001D71A8"/>
    <w:rsid w:val="001D72C1"/>
    <w:rsid w:val="001F5391"/>
    <w:rsid w:val="00255374"/>
    <w:rsid w:val="00257E05"/>
    <w:rsid w:val="00292F09"/>
    <w:rsid w:val="002A0BA1"/>
    <w:rsid w:val="002A2B9F"/>
    <w:rsid w:val="002B7CFB"/>
    <w:rsid w:val="002C0720"/>
    <w:rsid w:val="002D2D44"/>
    <w:rsid w:val="00304799"/>
    <w:rsid w:val="00310746"/>
    <w:rsid w:val="00314EAC"/>
    <w:rsid w:val="003445FA"/>
    <w:rsid w:val="00352103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4323C"/>
    <w:rsid w:val="0077611F"/>
    <w:rsid w:val="007B3C6E"/>
    <w:rsid w:val="007D2B09"/>
    <w:rsid w:val="00843A95"/>
    <w:rsid w:val="008443C1"/>
    <w:rsid w:val="00866123"/>
    <w:rsid w:val="008712D2"/>
    <w:rsid w:val="00872570"/>
    <w:rsid w:val="00877AB7"/>
    <w:rsid w:val="008901CC"/>
    <w:rsid w:val="00896A48"/>
    <w:rsid w:val="008A4CE5"/>
    <w:rsid w:val="008A5AAE"/>
    <w:rsid w:val="008A701A"/>
    <w:rsid w:val="008B33F4"/>
    <w:rsid w:val="008C545B"/>
    <w:rsid w:val="008C67C5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853A4"/>
    <w:rsid w:val="009910DC"/>
    <w:rsid w:val="009A146C"/>
    <w:rsid w:val="009A6105"/>
    <w:rsid w:val="009B2760"/>
    <w:rsid w:val="009B669A"/>
    <w:rsid w:val="009B6E1B"/>
    <w:rsid w:val="009C66D1"/>
    <w:rsid w:val="009C759C"/>
    <w:rsid w:val="009D3430"/>
    <w:rsid w:val="009E450F"/>
    <w:rsid w:val="009F7E3B"/>
    <w:rsid w:val="00A02235"/>
    <w:rsid w:val="00A131FA"/>
    <w:rsid w:val="00A21E65"/>
    <w:rsid w:val="00A405AD"/>
    <w:rsid w:val="00A51B2E"/>
    <w:rsid w:val="00A529F5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C00075"/>
    <w:rsid w:val="00C037EA"/>
    <w:rsid w:val="00C61B5C"/>
    <w:rsid w:val="00C71E3D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57006"/>
    <w:rsid w:val="00D70D4A"/>
    <w:rsid w:val="00D74B38"/>
    <w:rsid w:val="00D82376"/>
    <w:rsid w:val="00DB6A2A"/>
    <w:rsid w:val="00E20B34"/>
    <w:rsid w:val="00E24DD3"/>
    <w:rsid w:val="00E36E6E"/>
    <w:rsid w:val="00E51579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A184A"/>
    <w:rsid w:val="00FB7604"/>
    <w:rsid w:val="00FD235F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88E9028"/>
  <w15:chartTrackingRefBased/>
  <w15:docId w15:val="{E82768EF-3680-449B-8ACE-FAADA14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BF13-08BD-4311-9EE6-ACCDB324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2024-02-28T07:17:00Z</cp:lastPrinted>
  <dcterms:created xsi:type="dcterms:W3CDTF">2024-02-20T08:58:00Z</dcterms:created>
  <dcterms:modified xsi:type="dcterms:W3CDTF">2024-03-18T08:02:00Z</dcterms:modified>
</cp:coreProperties>
</file>